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F84E31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EA2842">
        <w:rPr>
          <w:rFonts w:eastAsia="Times New Roman"/>
          <w:b/>
          <w:sz w:val="24"/>
          <w:szCs w:val="24"/>
        </w:rPr>
        <w:t>18820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BA4FDF">
        <w:rPr>
          <w:rFonts w:eastAsia="Times New Roman"/>
          <w:b/>
          <w:sz w:val="24"/>
          <w:szCs w:val="24"/>
        </w:rPr>
        <w:t>2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</w:t>
      </w:r>
      <w:r w:rsidR="00EA2842">
        <w:rPr>
          <w:rFonts w:eastAsia="Times New Roman"/>
          <w:b/>
          <w:sz w:val="24"/>
          <w:szCs w:val="24"/>
        </w:rPr>
        <w:t>2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="00EA2842">
        <w:rPr>
          <w:b/>
          <w:sz w:val="24"/>
          <w:szCs w:val="24"/>
        </w:rPr>
        <w:t>351-633/2022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EA2842">
        <w:rPr>
          <w:sz w:val="24"/>
          <w:szCs w:val="24"/>
        </w:rPr>
        <w:t>28</w:t>
      </w:r>
      <w:r w:rsidRPr="00BE3B78">
        <w:rPr>
          <w:sz w:val="24"/>
          <w:szCs w:val="24"/>
        </w:rPr>
        <w:t>.</w:t>
      </w:r>
      <w:r w:rsidR="00EA2842">
        <w:rPr>
          <w:sz w:val="24"/>
          <w:szCs w:val="24"/>
        </w:rPr>
        <w:t>10.2022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</w:t>
      </w:r>
      <w:r w:rsidR="00590AF5">
        <w:rPr>
          <w:rFonts w:asciiTheme="minorHAnsi" w:hAnsiTheme="minorHAnsi"/>
          <w:sz w:val="24"/>
          <w:szCs w:val="24"/>
        </w:rPr>
        <w:t>Електродистрибуција Србије</w:t>
      </w:r>
      <w:r w:rsidR="00EA2842" w:rsidRPr="00EA2842">
        <w:rPr>
          <w:rFonts w:asciiTheme="minorHAnsi" w:hAnsiTheme="minorHAnsi"/>
          <w:sz w:val="24"/>
          <w:szCs w:val="24"/>
        </w:rPr>
        <w:t xml:space="preserve"> доо</w:t>
      </w:r>
      <w:r w:rsidR="00590AF5" w:rsidRPr="00590AF5">
        <w:rPr>
          <w:rFonts w:asciiTheme="minorHAnsi" w:hAnsiTheme="minorHAnsi"/>
          <w:sz w:val="24"/>
          <w:szCs w:val="24"/>
        </w:rPr>
        <w:t xml:space="preserve"> </w:t>
      </w:r>
      <w:r w:rsidR="00590AF5" w:rsidRPr="00EA2842">
        <w:rPr>
          <w:rFonts w:asciiTheme="minorHAnsi" w:hAnsiTheme="minorHAnsi"/>
          <w:sz w:val="24"/>
          <w:szCs w:val="24"/>
        </w:rPr>
        <w:t>Београд</w:t>
      </w:r>
      <w:r w:rsidR="00EA2842" w:rsidRPr="00EA2842">
        <w:rPr>
          <w:rFonts w:asciiTheme="minorHAnsi" w:hAnsiTheme="minorHAnsi"/>
          <w:sz w:val="24"/>
          <w:szCs w:val="24"/>
        </w:rPr>
        <w:t>, огранак Електродистрибуција Сомбор Сомбор, Апатински пут бб</w:t>
      </w:r>
      <w:r w:rsidR="002E52BD" w:rsidRPr="00EA2842">
        <w:rPr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</w:t>
      </w:r>
      <w:r w:rsidR="00EA2842">
        <w:rPr>
          <w:color w:val="000000"/>
          <w:sz w:val="24"/>
          <w:szCs w:val="24"/>
        </w:rPr>
        <w:t xml:space="preserve">, 37/19 др закон, </w:t>
      </w:r>
      <w:r w:rsidR="009D5C6E">
        <w:rPr>
          <w:color w:val="000000"/>
          <w:sz w:val="24"/>
          <w:szCs w:val="24"/>
        </w:rPr>
        <w:t>9/20</w:t>
      </w:r>
      <w:r w:rsidR="00EA2842">
        <w:rPr>
          <w:color w:val="000000"/>
          <w:sz w:val="24"/>
          <w:szCs w:val="24"/>
        </w:rPr>
        <w:t xml:space="preserve"> и 52/21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</w:t>
      </w:r>
      <w:r w:rsidR="00EA2842">
        <w:rPr>
          <w:rFonts w:eastAsia="Times New Roman"/>
          <w:sz w:val="24"/>
          <w:szCs w:val="24"/>
        </w:rPr>
        <w:t>ни лист општине Оџаци“, број 11/22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EA2842">
        <w:rPr>
          <w:sz w:val="24"/>
          <w:szCs w:val="24"/>
        </w:rPr>
        <w:t>Решења број 03-19-10-2/2021-02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2E52BD" w:rsidRPr="00EA2842" w:rsidRDefault="00085A58" w:rsidP="008E095D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590AF5">
        <w:rPr>
          <w:rFonts w:asciiTheme="minorHAnsi" w:hAnsiTheme="minorHAnsi"/>
          <w:sz w:val="24"/>
          <w:szCs w:val="24"/>
        </w:rPr>
        <w:t>Електродистрибуција Србије</w:t>
      </w:r>
      <w:r w:rsidR="00590AF5" w:rsidRPr="00EA2842">
        <w:rPr>
          <w:rFonts w:asciiTheme="minorHAnsi" w:hAnsiTheme="minorHAnsi"/>
          <w:sz w:val="24"/>
          <w:szCs w:val="24"/>
        </w:rPr>
        <w:t xml:space="preserve"> доо</w:t>
      </w:r>
      <w:r w:rsidR="00590AF5" w:rsidRPr="00590AF5">
        <w:rPr>
          <w:rFonts w:asciiTheme="minorHAnsi" w:hAnsiTheme="minorHAnsi"/>
          <w:sz w:val="24"/>
          <w:szCs w:val="24"/>
        </w:rPr>
        <w:t xml:space="preserve"> </w:t>
      </w:r>
      <w:r w:rsidR="00590AF5" w:rsidRPr="00EA2842">
        <w:rPr>
          <w:rFonts w:asciiTheme="minorHAnsi" w:hAnsiTheme="minorHAnsi"/>
          <w:sz w:val="24"/>
          <w:szCs w:val="24"/>
        </w:rPr>
        <w:t>Београд, огранак Електродистрибуција Сомбор Сомбор, Апатински пут бб</w:t>
      </w:r>
      <w:r w:rsidR="00BA4FDF" w:rsidRPr="00F84E31">
        <w:rPr>
          <w:sz w:val="24"/>
          <w:szCs w:val="24"/>
        </w:rPr>
        <w:t>,</w:t>
      </w:r>
      <w:r w:rsidR="00BA4FDF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>извођењ</w:t>
      </w:r>
      <w:r w:rsidR="00925D05" w:rsidRPr="007705E8">
        <w:rPr>
          <w:sz w:val="24"/>
          <w:szCs w:val="24"/>
        </w:rPr>
        <w:t>е</w:t>
      </w:r>
      <w:r w:rsidR="00037BF7" w:rsidRPr="007705E8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 xml:space="preserve">радова на </w:t>
      </w:r>
      <w:r w:rsidR="00F84E31" w:rsidRPr="00EA2842">
        <w:rPr>
          <w:sz w:val="24"/>
          <w:szCs w:val="24"/>
        </w:rPr>
        <w:t>изградњи</w:t>
      </w:r>
      <w:r w:rsidR="00BC4E57" w:rsidRPr="00EA2842">
        <w:rPr>
          <w:sz w:val="24"/>
          <w:szCs w:val="24"/>
        </w:rPr>
        <w:t xml:space="preserve"> </w:t>
      </w:r>
      <w:r w:rsidR="00EA2842" w:rsidRPr="00EA2842">
        <w:rPr>
          <w:rFonts w:asciiTheme="minorHAnsi" w:hAnsiTheme="minorHAnsi"/>
          <w:sz w:val="24"/>
          <w:szCs w:val="24"/>
        </w:rPr>
        <w:t>“СТС Војвођанска-Доситејева“ са припадајућом СН и НН мрежом на катастарској парцели број 2388 К.О. Бачки Брестовац</w:t>
      </w:r>
      <w:r w:rsidR="002E52BD" w:rsidRPr="00EA2842">
        <w:rPr>
          <w:sz w:val="24"/>
          <w:szCs w:val="24"/>
        </w:rPr>
        <w:t xml:space="preserve">. </w:t>
      </w:r>
    </w:p>
    <w:p w:rsidR="00F84E31" w:rsidRPr="00F84E31" w:rsidRDefault="00F84E31" w:rsidP="008E095D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570A3">
        <w:rPr>
          <w:rFonts w:eastAsia="Times New Roman" w:cs="Times New Roman"/>
          <w:sz w:val="24"/>
          <w:szCs w:val="24"/>
        </w:rPr>
        <w:t>22</w:t>
      </w:r>
      <w:r w:rsidR="00BC4E57">
        <w:rPr>
          <w:rFonts w:eastAsia="Times New Roman" w:cs="Times New Roman"/>
          <w:sz w:val="24"/>
          <w:szCs w:val="24"/>
        </w:rPr>
        <w:t>41</w:t>
      </w:r>
      <w:r w:rsidR="002E52BD">
        <w:rPr>
          <w:rFonts w:eastAsia="Times New Roman" w:cs="Times New Roman"/>
          <w:sz w:val="24"/>
          <w:szCs w:val="24"/>
        </w:rPr>
        <w:t>0</w:t>
      </w:r>
      <w:r w:rsidR="009F1650">
        <w:rPr>
          <w:rFonts w:eastAsia="Times New Roman" w:cs="Times New Roman"/>
          <w:sz w:val="24"/>
          <w:szCs w:val="24"/>
        </w:rPr>
        <w:t xml:space="preserve"> (25%) и 222420 (75</w:t>
      </w:r>
      <w:r w:rsidR="00F84E31">
        <w:rPr>
          <w:rFonts w:eastAsia="Times New Roman" w:cs="Times New Roman"/>
          <w:sz w:val="24"/>
          <w:szCs w:val="24"/>
        </w:rPr>
        <w:t>%)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BC4E57">
        <w:rPr>
          <w:sz w:val="24"/>
          <w:szCs w:val="24"/>
        </w:rPr>
        <w:t>су</w:t>
      </w:r>
      <w:r w:rsidRPr="00BE3B78">
        <w:rPr>
          <w:sz w:val="24"/>
          <w:szCs w:val="24"/>
        </w:rPr>
        <w:t xml:space="preserve">: </w:t>
      </w:r>
    </w:p>
    <w:p w:rsidR="00BC4E57" w:rsidRPr="009B3237" w:rsidRDefault="00BC4E57" w:rsidP="00BC4E57">
      <w:pPr>
        <w:spacing w:after="0" w:line="240" w:lineRule="auto"/>
        <w:jc w:val="both"/>
        <w:rPr>
          <w:sz w:val="24"/>
          <w:szCs w:val="24"/>
        </w:rPr>
      </w:pP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A2842" w:rsidRPr="00EA2842" w:rsidRDefault="00EA2842" w:rsidP="00EA284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Локацијски услови број ROP-ODZ-18820</w:t>
      </w:r>
      <w:r w:rsidR="009F1650">
        <w:rPr>
          <w:rFonts w:eastAsia="Times New Roman" w:cs="Times New Roman"/>
          <w:sz w:val="24"/>
          <w:szCs w:val="24"/>
        </w:rPr>
        <w:t>-LOC-1/2022 од 01.09.2022</w:t>
      </w:r>
      <w:r>
        <w:rPr>
          <w:rFonts w:eastAsia="Times New Roman" w:cs="Times New Roman"/>
          <w:sz w:val="24"/>
          <w:szCs w:val="24"/>
        </w:rPr>
        <w:t>. године;</w:t>
      </w:r>
    </w:p>
    <w:p w:rsidR="00B01E4B" w:rsidRPr="00BC4E57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EA2842">
        <w:rPr>
          <w:rFonts w:eastAsia="Times New Roman" w:cs="Times New Roman"/>
          <w:sz w:val="24"/>
          <w:szCs w:val="24"/>
        </w:rPr>
        <w:t xml:space="preserve"> бр. Е 07-09/22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BA4FDF">
        <w:rPr>
          <w:rFonts w:eastAsia="Times New Roman" w:cs="Times New Roman"/>
          <w:sz w:val="24"/>
          <w:szCs w:val="24"/>
        </w:rPr>
        <w:t xml:space="preserve">ИДП </w:t>
      </w:r>
      <w:r w:rsidR="009F1650">
        <w:rPr>
          <w:rFonts w:eastAsia="Times New Roman" w:cs="Times New Roman"/>
          <w:sz w:val="24"/>
          <w:szCs w:val="24"/>
        </w:rPr>
        <w:t>септембар 2022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F84E31">
        <w:rPr>
          <w:rFonts w:eastAsia="Times New Roman" w:cs="Times New Roman"/>
          <w:sz w:val="24"/>
          <w:szCs w:val="24"/>
        </w:rPr>
        <w:t>Сомборелектро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F84E31">
        <w:rPr>
          <w:rFonts w:eastAsia="Times New Roman" w:cs="Times New Roman"/>
          <w:sz w:val="24"/>
          <w:szCs w:val="24"/>
        </w:rPr>
        <w:t>Сомбор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EA2842">
        <w:rPr>
          <w:rFonts w:eastAsia="Times New Roman" w:cs="Times New Roman"/>
          <w:sz w:val="24"/>
          <w:szCs w:val="24"/>
        </w:rPr>
        <w:t xml:space="preserve">Ади Ендре 27, Сомбор,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F84E31">
        <w:rPr>
          <w:rFonts w:eastAsia="Times New Roman" w:cs="Times New Roman"/>
          <w:sz w:val="24"/>
          <w:szCs w:val="24"/>
        </w:rPr>
        <w:t xml:space="preserve">Ален Реџић, </w:t>
      </w:r>
      <w:r w:rsidR="00EA2842">
        <w:rPr>
          <w:rFonts w:eastAsia="Times New Roman" w:cs="Times New Roman"/>
          <w:sz w:val="24"/>
          <w:szCs w:val="24"/>
        </w:rPr>
        <w:t>главни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EA2842">
        <w:rPr>
          <w:rFonts w:eastAsia="Times New Roman" w:cs="Times New Roman"/>
          <w:sz w:val="24"/>
          <w:szCs w:val="24"/>
        </w:rPr>
        <w:t>Золтан Ш. Ердеи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>дипл.инг.ел</w:t>
      </w:r>
      <w:r w:rsidR="009D5C6E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</w:rPr>
        <w:t>50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EA2842">
        <w:rPr>
          <w:rFonts w:eastAsia="Times New Roman" w:cs="Times New Roman"/>
          <w:sz w:val="24"/>
          <w:szCs w:val="24"/>
        </w:rPr>
        <w:t>Ц250 05</w:t>
      </w:r>
      <w:r w:rsidR="001F3019">
        <w:rPr>
          <w:rFonts w:eastAsia="Times New Roman" w:cs="Times New Roman"/>
          <w:sz w:val="24"/>
          <w:szCs w:val="24"/>
        </w:rPr>
        <w:t>.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9F1650">
        <w:rPr>
          <w:sz w:val="24"/>
          <w:szCs w:val="24"/>
        </w:rPr>
        <w:t>4.104.28</w:t>
      </w:r>
      <w:r w:rsidR="00BC4E57">
        <w:rPr>
          <w:sz w:val="24"/>
          <w:szCs w:val="24"/>
        </w:rPr>
        <w:t>0,00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9571D8" w:rsidRDefault="00A81197" w:rsidP="00A81197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Решење о </w:t>
      </w:r>
      <w:r>
        <w:rPr>
          <w:sz w:val="24"/>
          <w:szCs w:val="24"/>
        </w:rPr>
        <w:t>одобрењу извођења радова</w:t>
      </w:r>
      <w:r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>
        <w:rPr>
          <w:sz w:val="24"/>
          <w:szCs w:val="24"/>
        </w:rPr>
        <w:t xml:space="preserve">о извођењем радова у року од </w:t>
      </w:r>
      <w:r w:rsidRPr="00430CFD">
        <w:rPr>
          <w:b/>
          <w:sz w:val="24"/>
          <w:szCs w:val="24"/>
        </w:rPr>
        <w:t>три</w:t>
      </w:r>
      <w:r w:rsidRPr="009571D8">
        <w:rPr>
          <w:sz w:val="24"/>
          <w:szCs w:val="24"/>
        </w:rPr>
        <w:t xml:space="preserve"> године од дана његове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оснажности.</w:t>
      </w:r>
    </w:p>
    <w:p w:rsidR="00A81197" w:rsidRPr="00170294" w:rsidRDefault="00A81197" w:rsidP="0017029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</w:t>
      </w:r>
      <w:r w:rsidRPr="009571D8">
        <w:rPr>
          <w:sz w:val="24"/>
          <w:szCs w:val="24"/>
        </w:rPr>
        <w:t xml:space="preserve">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</w:t>
      </w:r>
      <w:r>
        <w:rPr>
          <w:sz w:val="24"/>
          <w:szCs w:val="24"/>
        </w:rPr>
        <w:t>о решење</w:t>
      </w:r>
      <w:r w:rsidRPr="009571D8">
        <w:rPr>
          <w:sz w:val="24"/>
          <w:szCs w:val="24"/>
        </w:rPr>
        <w:t>, не изда употребна дозвола.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590AF5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Електродистрибуција Србије</w:t>
      </w:r>
      <w:r w:rsidRPr="00EA2842">
        <w:rPr>
          <w:rFonts w:asciiTheme="minorHAnsi" w:hAnsiTheme="minorHAnsi"/>
          <w:sz w:val="24"/>
          <w:szCs w:val="24"/>
        </w:rPr>
        <w:t xml:space="preserve"> доо</w:t>
      </w:r>
      <w:r w:rsidRPr="00590AF5">
        <w:rPr>
          <w:rFonts w:asciiTheme="minorHAnsi" w:hAnsiTheme="minorHAnsi"/>
          <w:sz w:val="24"/>
          <w:szCs w:val="24"/>
        </w:rPr>
        <w:t xml:space="preserve"> </w:t>
      </w:r>
      <w:r w:rsidRPr="00EA2842">
        <w:rPr>
          <w:rFonts w:asciiTheme="minorHAnsi" w:hAnsiTheme="minorHAnsi"/>
          <w:sz w:val="24"/>
          <w:szCs w:val="24"/>
        </w:rPr>
        <w:t>Београд, огранак Електродистрибуција Сомбор Сомбор, Апатински пут бб</w:t>
      </w:r>
      <w:r w:rsidR="007705E8">
        <w:rPr>
          <w:sz w:val="24"/>
          <w:szCs w:val="24"/>
        </w:rPr>
        <w:t xml:space="preserve">, </w:t>
      </w:r>
      <w:r w:rsidR="00AC1DF3" w:rsidRPr="000C6416">
        <w:rPr>
          <w:sz w:val="24"/>
          <w:szCs w:val="24"/>
        </w:rPr>
        <w:t xml:space="preserve">поднела је </w:t>
      </w:r>
      <w:r w:rsidR="000C6416" w:rsidRPr="000C6416">
        <w:rPr>
          <w:sz w:val="24"/>
          <w:szCs w:val="24"/>
        </w:rPr>
        <w:t xml:space="preserve">преко пуномоћника </w:t>
      </w:r>
      <w:r w:rsidR="008614F9">
        <w:rPr>
          <w:sz w:val="24"/>
          <w:szCs w:val="24"/>
        </w:rPr>
        <w:t>Крнета Бошка</w:t>
      </w:r>
      <w:r w:rsidR="000C6416" w:rsidRPr="00F84E31">
        <w:rPr>
          <w:sz w:val="24"/>
          <w:szCs w:val="24"/>
        </w:rPr>
        <w:t xml:space="preserve"> </w:t>
      </w:r>
      <w:r w:rsidR="000C6416" w:rsidRPr="000411DF">
        <w:rPr>
          <w:sz w:val="24"/>
          <w:szCs w:val="24"/>
          <w:highlight w:val="black"/>
        </w:rPr>
        <w:t xml:space="preserve">из </w:t>
      </w:r>
      <w:r w:rsidR="008614F9" w:rsidRPr="000411DF">
        <w:rPr>
          <w:sz w:val="24"/>
          <w:szCs w:val="24"/>
          <w:highlight w:val="black"/>
        </w:rPr>
        <w:t>Сомбора</w:t>
      </w:r>
      <w:r w:rsidR="000C6416" w:rsidRPr="000411DF">
        <w:rPr>
          <w:highlight w:val="black"/>
        </w:rPr>
        <w:t>,</w:t>
      </w:r>
      <w:r w:rsidR="000C6416">
        <w:t xml:space="preserve"> </w:t>
      </w:r>
      <w:r w:rsidR="00AC1DF3" w:rsidRPr="007C577F">
        <w:t>захтев</w:t>
      </w:r>
      <w:bookmarkStart w:id="0" w:name="_GoBack"/>
      <w:bookmarkEnd w:id="0"/>
      <w:r w:rsidR="00AC1DF3"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0211C" w:rsidRPr="00B0211C" w:rsidRDefault="00EA2842" w:rsidP="001F3019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бр. Е 07-09/22 ИДП децембар 2020. године, израђен од стране  „Сомборелектро“ доо, Сомбор, Ади Ендре 27, Сомбор, одговорно лице Ален Реџић, главни пројектант Золтан Ш. Ердеи, дипл.инг.ел., лиценца број 350 Ц250 05</w:t>
      </w:r>
      <w:r w:rsidR="001F3019">
        <w:rPr>
          <w:rFonts w:eastAsia="Times New Roman" w:cs="Times New Roman"/>
          <w:sz w:val="24"/>
          <w:szCs w:val="24"/>
        </w:rPr>
        <w:t xml:space="preserve">, који чини: </w:t>
      </w:r>
    </w:p>
    <w:p w:rsid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66082B">
        <w:rPr>
          <w:rFonts w:eastAsia="Times New Roman" w:cs="Times New Roman"/>
          <w:sz w:val="24"/>
          <w:szCs w:val="24"/>
        </w:rPr>
        <w:t>главна свеска</w:t>
      </w:r>
      <w:r w:rsidR="009F1650">
        <w:rPr>
          <w:rFonts w:eastAsia="Times New Roman" w:cs="Times New Roman"/>
          <w:sz w:val="24"/>
          <w:szCs w:val="24"/>
        </w:rPr>
        <w:t xml:space="preserve"> 0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 xml:space="preserve">бр. </w:t>
      </w:r>
      <w:r w:rsidR="00EA2842">
        <w:rPr>
          <w:rFonts w:eastAsia="Times New Roman" w:cs="Times New Roman"/>
          <w:sz w:val="24"/>
          <w:szCs w:val="24"/>
        </w:rPr>
        <w:t xml:space="preserve">Е 07-09/22-0 </w:t>
      </w:r>
      <w:r w:rsidR="00590AF5">
        <w:rPr>
          <w:rFonts w:eastAsia="Times New Roman" w:cs="Times New Roman"/>
          <w:sz w:val="24"/>
          <w:szCs w:val="24"/>
        </w:rPr>
        <w:t>септембар 2022</w:t>
      </w:r>
      <w:r w:rsidR="00CB4F65">
        <w:rPr>
          <w:rFonts w:eastAsia="Times New Roman" w:cs="Times New Roman"/>
          <w:sz w:val="24"/>
          <w:szCs w:val="24"/>
        </w:rPr>
        <w:t xml:space="preserve">. године, </w:t>
      </w:r>
      <w:r w:rsidR="009F1650">
        <w:rPr>
          <w:rFonts w:eastAsia="Times New Roman" w:cs="Times New Roman"/>
          <w:sz w:val="24"/>
          <w:szCs w:val="24"/>
        </w:rPr>
        <w:t>главни пројектант Золтан Ш. Ердеи, дипл.инг.ел., лиценца број 350 Ц250 05</w:t>
      </w:r>
      <w:r w:rsidR="0066082B">
        <w:rPr>
          <w:rFonts w:eastAsia="Times New Roman" w:cs="Times New Roman"/>
          <w:sz w:val="24"/>
          <w:szCs w:val="24"/>
        </w:rPr>
        <w:t>;</w:t>
      </w:r>
    </w:p>
    <w:p w:rsidR="00CB4F65" w:rsidRPr="00CB4F65" w:rsidRDefault="00CB4F65" w:rsidP="00CB4F65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-пројекат конструкције</w:t>
      </w:r>
      <w:r w:rsidRPr="00CB4F65">
        <w:rPr>
          <w:rFonts w:eastAsia="Times New Roman" w:cs="Times New Roman"/>
          <w:sz w:val="24"/>
          <w:szCs w:val="24"/>
        </w:rPr>
        <w:t xml:space="preserve"> </w:t>
      </w:r>
      <w:r w:rsidR="00EA2842">
        <w:rPr>
          <w:rFonts w:eastAsia="Times New Roman" w:cs="Times New Roman"/>
          <w:sz w:val="24"/>
          <w:szCs w:val="24"/>
        </w:rPr>
        <w:t xml:space="preserve">2 </w:t>
      </w:r>
      <w:r>
        <w:rPr>
          <w:rFonts w:eastAsia="Times New Roman" w:cs="Times New Roman"/>
          <w:sz w:val="24"/>
          <w:szCs w:val="24"/>
        </w:rPr>
        <w:t>бр</w:t>
      </w:r>
      <w:r w:rsidR="00590AF5">
        <w:rPr>
          <w:rFonts w:eastAsia="Times New Roman" w:cs="Times New Roman"/>
          <w:sz w:val="24"/>
          <w:szCs w:val="24"/>
        </w:rPr>
        <w:t>. Е 03-12/20-2 ИДП септембар 2022</w:t>
      </w:r>
      <w:r>
        <w:rPr>
          <w:rFonts w:eastAsia="Times New Roman" w:cs="Times New Roman"/>
          <w:sz w:val="24"/>
          <w:szCs w:val="24"/>
        </w:rPr>
        <w:t>. године, одговорни п</w:t>
      </w:r>
      <w:r w:rsidR="009F1650">
        <w:rPr>
          <w:rFonts w:eastAsia="Times New Roman" w:cs="Times New Roman"/>
          <w:sz w:val="24"/>
          <w:szCs w:val="24"/>
        </w:rPr>
        <w:t>ројектант Давор Михајловић, маст</w:t>
      </w:r>
      <w:r>
        <w:rPr>
          <w:rFonts w:eastAsia="Times New Roman" w:cs="Times New Roman"/>
          <w:sz w:val="24"/>
          <w:szCs w:val="24"/>
        </w:rPr>
        <w:t>.инг.грађ., лиценца број 310 I0049 81;</w:t>
      </w:r>
    </w:p>
    <w:p w:rsidR="00B0211C" w:rsidRDefault="00B0211C" w:rsidP="00CB4F65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-пројекат </w:t>
      </w:r>
      <w:r w:rsidR="002E52BD">
        <w:rPr>
          <w:rFonts w:eastAsia="Times New Roman" w:cs="Times New Roman"/>
          <w:sz w:val="24"/>
          <w:szCs w:val="24"/>
        </w:rPr>
        <w:t>електроенергетских инсталација</w:t>
      </w:r>
      <w:r w:rsidR="00EA2842">
        <w:rPr>
          <w:rFonts w:eastAsia="Times New Roman" w:cs="Times New Roman"/>
          <w:sz w:val="24"/>
          <w:szCs w:val="24"/>
        </w:rPr>
        <w:t xml:space="preserve"> 4</w:t>
      </w:r>
      <w:r>
        <w:rPr>
          <w:rFonts w:eastAsia="Times New Roman" w:cs="Times New Roman"/>
          <w:sz w:val="24"/>
          <w:szCs w:val="24"/>
        </w:rPr>
        <w:t xml:space="preserve"> </w:t>
      </w:r>
      <w:r w:rsidR="00CB4F65">
        <w:rPr>
          <w:rFonts w:eastAsia="Times New Roman" w:cs="Times New Roman"/>
          <w:sz w:val="24"/>
          <w:szCs w:val="24"/>
        </w:rPr>
        <w:t xml:space="preserve">бр. Е 03-12/20-4 ИДП </w:t>
      </w:r>
      <w:r w:rsidR="00590AF5">
        <w:rPr>
          <w:rFonts w:eastAsia="Times New Roman" w:cs="Times New Roman"/>
          <w:sz w:val="24"/>
          <w:szCs w:val="24"/>
        </w:rPr>
        <w:t>септембар 2022</w:t>
      </w:r>
      <w:r w:rsidR="00CB4F65">
        <w:rPr>
          <w:rFonts w:eastAsia="Times New Roman" w:cs="Times New Roman"/>
          <w:sz w:val="24"/>
          <w:szCs w:val="24"/>
        </w:rPr>
        <w:t xml:space="preserve">. године, </w:t>
      </w:r>
      <w:r w:rsidR="009F1650">
        <w:rPr>
          <w:rFonts w:eastAsia="Times New Roman" w:cs="Times New Roman"/>
          <w:sz w:val="24"/>
          <w:szCs w:val="24"/>
        </w:rPr>
        <w:t>одговорни пројектант Золтан Ш. Ердеи, дипл.инг.ел., лиценца број 350 Ц250 05</w:t>
      </w:r>
      <w:r w:rsidR="00CB4F65">
        <w:rPr>
          <w:rFonts w:eastAsia="Times New Roman" w:cs="Times New Roman"/>
          <w:sz w:val="24"/>
          <w:szCs w:val="24"/>
        </w:rPr>
        <w:t>;</w:t>
      </w:r>
    </w:p>
    <w:p w:rsidR="009F1650" w:rsidRPr="00590AF5" w:rsidRDefault="009F1650" w:rsidP="00590AF5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-пројекат припремних радова 10 бр. Е 07-09/22</w:t>
      </w:r>
      <w:r w:rsidR="00590AF5">
        <w:rPr>
          <w:rFonts w:eastAsia="Times New Roman" w:cs="Times New Roman"/>
          <w:sz w:val="24"/>
          <w:szCs w:val="24"/>
        </w:rPr>
        <w:t>-10</w:t>
      </w:r>
      <w:r>
        <w:rPr>
          <w:rFonts w:eastAsia="Times New Roman" w:cs="Times New Roman"/>
          <w:sz w:val="24"/>
          <w:szCs w:val="24"/>
        </w:rPr>
        <w:t xml:space="preserve"> ИДП септембар 2022. </w:t>
      </w:r>
      <w:r w:rsidR="00590AF5"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 w:cs="Times New Roman"/>
          <w:sz w:val="24"/>
          <w:szCs w:val="24"/>
        </w:rPr>
        <w:t>одине</w:t>
      </w:r>
      <w:r w:rsidR="00590AF5">
        <w:rPr>
          <w:rFonts w:eastAsia="Times New Roman" w:cs="Times New Roman"/>
          <w:sz w:val="24"/>
          <w:szCs w:val="24"/>
        </w:rPr>
        <w:t>,</w:t>
      </w:r>
      <w:r w:rsidRPr="009F165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одговорни пројектант Давор Михајловић, маст.инг.грађ., лиценца број 310 I0049 81;</w:t>
      </w:r>
    </w:p>
    <w:p w:rsidR="0066082B" w:rsidRPr="00790015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790015" w:rsidRPr="000C6416" w:rsidRDefault="008614F9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Решење о установљењу</w:t>
      </w:r>
      <w:r w:rsidR="009F1650">
        <w:rPr>
          <w:rFonts w:eastAsia="Times New Roman" w:cs="Times New Roman"/>
          <w:sz w:val="24"/>
          <w:szCs w:val="24"/>
        </w:rPr>
        <w:t xml:space="preserve"> права службености, број: 463-17/2022</w:t>
      </w:r>
      <w:r w:rsidR="00590AF5">
        <w:rPr>
          <w:rFonts w:eastAsia="Times New Roman" w:cs="Times New Roman"/>
          <w:sz w:val="24"/>
          <w:szCs w:val="24"/>
        </w:rPr>
        <w:t>-01 од 03.10.2022</w:t>
      </w:r>
      <w:r>
        <w:rPr>
          <w:rFonts w:eastAsia="Times New Roman" w:cs="Times New Roman"/>
          <w:sz w:val="24"/>
          <w:szCs w:val="24"/>
        </w:rPr>
        <w:t>. године</w:t>
      </w:r>
      <w:r w:rsidR="00790015">
        <w:rPr>
          <w:rFonts w:eastAsia="Times New Roman" w:cs="Times New Roman"/>
          <w:sz w:val="24"/>
          <w:szCs w:val="24"/>
        </w:rPr>
        <w:t>;</w:t>
      </w:r>
    </w:p>
    <w:p w:rsidR="000C6416" w:rsidRPr="000C6416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Пуномоћје за подношење захтева;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 xml:space="preserve">оказ о уплати </w:t>
      </w:r>
      <w:r w:rsidR="00790015">
        <w:rPr>
          <w:sz w:val="24"/>
          <w:szCs w:val="24"/>
        </w:rPr>
        <w:t xml:space="preserve">таксе и </w:t>
      </w:r>
      <w:r w:rsidR="008F2C9F" w:rsidRPr="00BE3B78">
        <w:rPr>
          <w:sz w:val="24"/>
          <w:szCs w:val="24"/>
        </w:rPr>
        <w:t>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8A" w:rsidRDefault="00461B8A" w:rsidP="00DD1F28">
      <w:pPr>
        <w:spacing w:after="0" w:line="240" w:lineRule="auto"/>
      </w:pPr>
      <w:r>
        <w:separator/>
      </w:r>
    </w:p>
  </w:endnote>
  <w:endnote w:type="continuationSeparator" w:id="1">
    <w:p w:rsidR="00461B8A" w:rsidRDefault="00461B8A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8A" w:rsidRDefault="00461B8A" w:rsidP="00DD1F28">
      <w:pPr>
        <w:spacing w:after="0" w:line="240" w:lineRule="auto"/>
      </w:pPr>
      <w:r>
        <w:separator/>
      </w:r>
    </w:p>
  </w:footnote>
  <w:footnote w:type="continuationSeparator" w:id="1">
    <w:p w:rsidR="00461B8A" w:rsidRDefault="00461B8A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11DF"/>
    <w:rsid w:val="00046C52"/>
    <w:rsid w:val="000514E1"/>
    <w:rsid w:val="00052629"/>
    <w:rsid w:val="000541B4"/>
    <w:rsid w:val="000627BE"/>
    <w:rsid w:val="00063C79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B74D9"/>
    <w:rsid w:val="000C3E81"/>
    <w:rsid w:val="000C6416"/>
    <w:rsid w:val="000D04D9"/>
    <w:rsid w:val="000F2A4B"/>
    <w:rsid w:val="000F3443"/>
    <w:rsid w:val="000F5FC1"/>
    <w:rsid w:val="00100539"/>
    <w:rsid w:val="0010221C"/>
    <w:rsid w:val="00106029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294"/>
    <w:rsid w:val="001708CC"/>
    <w:rsid w:val="001729EC"/>
    <w:rsid w:val="00173879"/>
    <w:rsid w:val="001748CE"/>
    <w:rsid w:val="001804B7"/>
    <w:rsid w:val="0018778B"/>
    <w:rsid w:val="0019704B"/>
    <w:rsid w:val="001A1935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314F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0E67"/>
    <w:rsid w:val="002C1D30"/>
    <w:rsid w:val="002C4243"/>
    <w:rsid w:val="002C4428"/>
    <w:rsid w:val="002C4B94"/>
    <w:rsid w:val="002C6C25"/>
    <w:rsid w:val="002D1394"/>
    <w:rsid w:val="002D2403"/>
    <w:rsid w:val="002E52BD"/>
    <w:rsid w:val="002E792A"/>
    <w:rsid w:val="002F3FAC"/>
    <w:rsid w:val="002F7967"/>
    <w:rsid w:val="00300AB2"/>
    <w:rsid w:val="00306702"/>
    <w:rsid w:val="00317524"/>
    <w:rsid w:val="00320845"/>
    <w:rsid w:val="0032333F"/>
    <w:rsid w:val="003316DE"/>
    <w:rsid w:val="003420DB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2D7D"/>
    <w:rsid w:val="0043600D"/>
    <w:rsid w:val="00452DE3"/>
    <w:rsid w:val="00453331"/>
    <w:rsid w:val="00455E15"/>
    <w:rsid w:val="00461B8A"/>
    <w:rsid w:val="00461DF6"/>
    <w:rsid w:val="00467B38"/>
    <w:rsid w:val="00483524"/>
    <w:rsid w:val="00484BE0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4F3D9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0AF5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D6CCE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50A8"/>
    <w:rsid w:val="00746895"/>
    <w:rsid w:val="0074738A"/>
    <w:rsid w:val="00747E64"/>
    <w:rsid w:val="00752C76"/>
    <w:rsid w:val="00756A28"/>
    <w:rsid w:val="007576BB"/>
    <w:rsid w:val="00762ADC"/>
    <w:rsid w:val="0076387A"/>
    <w:rsid w:val="007705E8"/>
    <w:rsid w:val="00776089"/>
    <w:rsid w:val="00782C99"/>
    <w:rsid w:val="007858A4"/>
    <w:rsid w:val="00790015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51E"/>
    <w:rsid w:val="00845916"/>
    <w:rsid w:val="008614F9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B3237"/>
    <w:rsid w:val="009C6963"/>
    <w:rsid w:val="009D10D2"/>
    <w:rsid w:val="009D5C6E"/>
    <w:rsid w:val="009D7CD5"/>
    <w:rsid w:val="009E0121"/>
    <w:rsid w:val="009E190D"/>
    <w:rsid w:val="009E580A"/>
    <w:rsid w:val="009E628B"/>
    <w:rsid w:val="009F1650"/>
    <w:rsid w:val="00A315E8"/>
    <w:rsid w:val="00A372E3"/>
    <w:rsid w:val="00A3750E"/>
    <w:rsid w:val="00A402F4"/>
    <w:rsid w:val="00A53B47"/>
    <w:rsid w:val="00A54E4A"/>
    <w:rsid w:val="00A560B8"/>
    <w:rsid w:val="00A62198"/>
    <w:rsid w:val="00A65685"/>
    <w:rsid w:val="00A76546"/>
    <w:rsid w:val="00A81197"/>
    <w:rsid w:val="00A81A66"/>
    <w:rsid w:val="00A8220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82063"/>
    <w:rsid w:val="00B84700"/>
    <w:rsid w:val="00B91A8B"/>
    <w:rsid w:val="00BA4FDF"/>
    <w:rsid w:val="00BB04BE"/>
    <w:rsid w:val="00BC4E57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4F65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842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84E31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</cp:revision>
  <cp:lastPrinted>2021-01-25T12:56:00Z</cp:lastPrinted>
  <dcterms:created xsi:type="dcterms:W3CDTF">2022-10-28T09:05:00Z</dcterms:created>
  <dcterms:modified xsi:type="dcterms:W3CDTF">2022-10-28T10:48:00Z</dcterms:modified>
</cp:coreProperties>
</file>